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2D" w:rsidRPr="006317BB" w:rsidRDefault="007344C4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„</w:t>
      </w:r>
      <w:r w:rsidR="00F83F5E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Grants ceļu pārbūves būvuzraudzība Kandavas novadā</w:t>
      </w:r>
      <w:r w:rsidR="00D04B2D" w:rsidRPr="006317BB">
        <w:rPr>
          <w:rFonts w:ascii="Times New Roman" w:hAnsi="Times New Roman"/>
          <w:b/>
          <w:sz w:val="24"/>
          <w:szCs w:val="24"/>
        </w:rPr>
        <w:t>”</w:t>
      </w:r>
    </w:p>
    <w:p w:rsidR="00D31298" w:rsidRPr="00D42D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45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(</w:t>
      </w:r>
      <w:r w:rsidR="00D31298">
        <w:rPr>
          <w:rFonts w:ascii="Times New Roman" w:eastAsia="Times New Roman" w:hAnsi="Times New Roman"/>
          <w:b/>
          <w:sz w:val="24"/>
          <w:szCs w:val="24"/>
        </w:rPr>
        <w:t>ID.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D42D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>
        <w:rPr>
          <w:rFonts w:ascii="Times New Roman" w:hAnsi="Times New Roman"/>
          <w:b/>
          <w:bCs/>
          <w:sz w:val="24"/>
          <w:szCs w:val="24"/>
        </w:rPr>
        <w:t>KND</w:t>
      </w:r>
      <w:r w:rsidR="007344C4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366AC3">
        <w:rPr>
          <w:rFonts w:ascii="Times New Roman" w:hAnsi="Times New Roman"/>
          <w:b/>
          <w:bCs/>
          <w:sz w:val="24"/>
          <w:szCs w:val="24"/>
        </w:rPr>
        <w:t>8/11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</w:p>
    <w:p w:rsidR="00D31298" w:rsidRPr="00D42D9D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4732FF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</w:t>
      </w:r>
      <w:r w:rsidR="00A365F6"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366AC3">
        <w:rPr>
          <w:rFonts w:ascii="Times New Roman" w:eastAsia="Times New Roman" w:hAnsi="Times New Roman"/>
          <w:b/>
          <w:bCs/>
          <w:sz w:val="24"/>
          <w:szCs w:val="24"/>
        </w:rPr>
        <w:t>16. martā</w:t>
      </w:r>
    </w:p>
    <w:p w:rsidR="00D31298" w:rsidRPr="00D42D9D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8E4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 w:rsidR="00D31298"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 dome</w:t>
      </w:r>
      <w:r w:rsidR="00D31298">
        <w:rPr>
          <w:rFonts w:ascii="Times New Roman" w:hAnsi="Times New Roman"/>
          <w:b/>
          <w:sz w:val="24"/>
          <w:szCs w:val="24"/>
        </w:rPr>
        <w:t>, reģ</w:t>
      </w:r>
      <w:r w:rsidR="00031F07">
        <w:rPr>
          <w:rFonts w:ascii="Times New Roman" w:hAnsi="Times New Roman"/>
          <w:b/>
          <w:sz w:val="24"/>
          <w:szCs w:val="24"/>
        </w:rPr>
        <w:t>istrācijas</w:t>
      </w:r>
      <w:r w:rsidR="00D31298">
        <w:rPr>
          <w:rFonts w:ascii="Times New Roman" w:hAnsi="Times New Roman"/>
          <w:b/>
          <w:sz w:val="24"/>
          <w:szCs w:val="24"/>
        </w:rPr>
        <w:t xml:space="preserve"> Nr.</w:t>
      </w:r>
      <w:r w:rsidR="004732FF">
        <w:rPr>
          <w:rFonts w:ascii="Times New Roman" w:hAnsi="Times New Roman"/>
          <w:b/>
          <w:sz w:val="24"/>
          <w:szCs w:val="24"/>
        </w:rPr>
        <w:t>90000050886, Dārza iela 6</w:t>
      </w:r>
      <w:r w:rsidR="00D31298">
        <w:rPr>
          <w:rFonts w:ascii="Times New Roman" w:hAnsi="Times New Roman"/>
          <w:b/>
          <w:sz w:val="24"/>
          <w:szCs w:val="24"/>
        </w:rPr>
        <w:t>, Kandava, Kandavas novads, LV-3120</w:t>
      </w:r>
      <w:r w:rsidR="00D31298"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8376B4" w:rsidP="008E4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 w:rsidR="00D31298">
        <w:rPr>
          <w:rFonts w:ascii="Times New Roman" w:hAnsi="Times New Roman"/>
          <w:b/>
          <w:sz w:val="24"/>
          <w:szCs w:val="24"/>
        </w:rPr>
        <w:t>–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KND</w:t>
      </w:r>
      <w:r w:rsidR="004D0652">
        <w:rPr>
          <w:rFonts w:ascii="Times New Roman" w:hAnsi="Times New Roman"/>
          <w:b/>
          <w:sz w:val="24"/>
          <w:szCs w:val="24"/>
        </w:rPr>
        <w:t xml:space="preserve"> 201</w:t>
      </w:r>
      <w:r w:rsidR="00366AC3">
        <w:rPr>
          <w:rFonts w:ascii="Times New Roman" w:hAnsi="Times New Roman"/>
          <w:b/>
          <w:sz w:val="24"/>
          <w:szCs w:val="24"/>
        </w:rPr>
        <w:t>8/11</w:t>
      </w:r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D31298" w:rsidRDefault="008376B4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="00FC672A">
        <w:rPr>
          <w:rFonts w:ascii="Times New Roman" w:eastAsia="Times New Roman" w:hAnsi="Times New Roman"/>
          <w:b/>
          <w:bCs/>
          <w:sz w:val="24"/>
          <w:szCs w:val="24"/>
        </w:rPr>
        <w:t xml:space="preserve">saimnieciski </w:t>
      </w:r>
      <w:r w:rsidR="004C2317">
        <w:rPr>
          <w:rFonts w:ascii="Times New Roman" w:eastAsia="Times New Roman" w:hAnsi="Times New Roman"/>
          <w:b/>
          <w:bCs/>
          <w:sz w:val="24"/>
          <w:szCs w:val="24"/>
        </w:rPr>
        <w:t>vis</w:t>
      </w:r>
      <w:r w:rsidR="00FC672A">
        <w:rPr>
          <w:rFonts w:ascii="Times New Roman" w:eastAsia="Times New Roman" w:hAnsi="Times New Roman"/>
          <w:b/>
          <w:bCs/>
          <w:sz w:val="24"/>
          <w:szCs w:val="24"/>
        </w:rPr>
        <w:t xml:space="preserve">izdevīgākais 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piedāvājums</w:t>
      </w:r>
      <w:r w:rsidR="004C2317">
        <w:rPr>
          <w:rFonts w:ascii="Times New Roman" w:eastAsia="Times New Roman" w:hAnsi="Times New Roman"/>
          <w:b/>
          <w:bCs/>
          <w:sz w:val="24"/>
          <w:szCs w:val="24"/>
        </w:rPr>
        <w:t xml:space="preserve"> ar viszemāko cenu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F83F5E" w:rsidRDefault="00F83F5E" w:rsidP="008E4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 Iesniegtie piedāvājumi: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3693"/>
        <w:gridCol w:w="1489"/>
        <w:gridCol w:w="1488"/>
        <w:gridCol w:w="1403"/>
      </w:tblGrid>
      <w:tr w:rsidR="00F83F5E" w:rsidRPr="00F83F5E" w:rsidTr="00DC7E7D">
        <w:tc>
          <w:tcPr>
            <w:tcW w:w="993" w:type="dxa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Nr. p. k.</w:t>
            </w:r>
          </w:p>
        </w:tc>
        <w:tc>
          <w:tcPr>
            <w:tcW w:w="3693" w:type="dxa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="Times New Roman" w:hAnsi="Times New Roman"/>
                <w:sz w:val="24"/>
                <w:szCs w:val="24"/>
              </w:rPr>
              <w:t xml:space="preserve">Pretendents (nosaukums, </w:t>
            </w:r>
            <w:proofErr w:type="spellStart"/>
            <w:r w:rsidRPr="00F83F5E">
              <w:rPr>
                <w:rFonts w:ascii="Times New Roman" w:eastAsia="Times New Roman" w:hAnsi="Times New Roman"/>
                <w:sz w:val="24"/>
                <w:szCs w:val="24"/>
              </w:rPr>
              <w:t>reģ</w:t>
            </w:r>
            <w:proofErr w:type="spellEnd"/>
            <w:r w:rsidRPr="00F83F5E">
              <w:rPr>
                <w:rFonts w:ascii="Times New Roman" w:eastAsia="Times New Roman" w:hAnsi="Times New Roman"/>
                <w:sz w:val="24"/>
                <w:szCs w:val="24"/>
              </w:rPr>
              <w:t>. Nr., adrese)</w:t>
            </w:r>
          </w:p>
        </w:tc>
        <w:tc>
          <w:tcPr>
            <w:tcW w:w="1489" w:type="dxa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</w:rPr>
            </w:pPr>
          </w:p>
          <w:p w:rsidR="00F83F5E" w:rsidRPr="00F83F5E" w:rsidRDefault="00F83F5E" w:rsidP="00A24A6F">
            <w:pPr>
              <w:jc w:val="center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</w:rPr>
              <w:t>Iesniegšanas laiks</w:t>
            </w:r>
          </w:p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="Times New Roman" w:hAnsi="Times New Roman"/>
                <w:sz w:val="24"/>
                <w:szCs w:val="24"/>
              </w:rPr>
              <w:t>Iepirkuma daļa</w:t>
            </w:r>
          </w:p>
        </w:tc>
        <w:tc>
          <w:tcPr>
            <w:tcW w:w="1403" w:type="dxa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="Times New Roman" w:hAnsi="Times New Roman"/>
                <w:sz w:val="24"/>
                <w:szCs w:val="24"/>
              </w:rPr>
              <w:t>Piedāvātā cena (EUR bez PVN)</w:t>
            </w:r>
          </w:p>
        </w:tc>
      </w:tr>
      <w:tr w:rsidR="00F83F5E" w:rsidRPr="00F83F5E" w:rsidTr="00DC7E7D">
        <w:trPr>
          <w:trHeight w:val="532"/>
        </w:trPr>
        <w:tc>
          <w:tcPr>
            <w:tcW w:w="993" w:type="dxa"/>
            <w:vMerge w:val="restart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1.</w:t>
            </w:r>
          </w:p>
        </w:tc>
        <w:tc>
          <w:tcPr>
            <w:tcW w:w="3693" w:type="dxa"/>
            <w:vMerge w:val="restart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SIA “</w:t>
            </w:r>
            <w:proofErr w:type="spellStart"/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BaltLine</w:t>
            </w:r>
            <w:proofErr w:type="spellEnd"/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proofErr w:type="spellStart"/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Globe</w:t>
            </w:r>
            <w:proofErr w:type="spellEnd"/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”, 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     </w:t>
            </w:r>
            <w:r>
              <w:t xml:space="preserve">   </w:t>
            </w:r>
            <w:r w:rsidR="00DC7E7D">
              <w:t xml:space="preserve">     </w:t>
            </w:r>
            <w:r>
              <w:t xml:space="preserve"> </w:t>
            </w:r>
            <w:proofErr w:type="spellStart"/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 Nr. 40003780856,</w:t>
            </w:r>
            <w:r w:rsidR="00DC7E7D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r w:rsidR="00DC7E7D">
              <w:t xml:space="preserve">   </w:t>
            </w: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Maskavas iela 127, Rīga,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     </w:t>
            </w: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r w:rsidR="00DC7E7D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r w:rsidR="00DC7E7D">
              <w:t xml:space="preserve">  </w:t>
            </w: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LV-1003</w:t>
            </w:r>
          </w:p>
        </w:tc>
        <w:tc>
          <w:tcPr>
            <w:tcW w:w="1489" w:type="dxa"/>
            <w:vMerge w:val="restart"/>
            <w:vAlign w:val="center"/>
          </w:tcPr>
          <w:p w:rsidR="00F83F5E" w:rsidRPr="00F83F5E" w:rsidRDefault="00366AC3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12.01.2018.,   plkst. 08:39</w:t>
            </w:r>
          </w:p>
        </w:tc>
        <w:tc>
          <w:tcPr>
            <w:tcW w:w="1488" w:type="dxa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  1. daļa</w:t>
            </w:r>
          </w:p>
        </w:tc>
        <w:tc>
          <w:tcPr>
            <w:tcW w:w="1403" w:type="dxa"/>
            <w:vAlign w:val="center"/>
          </w:tcPr>
          <w:p w:rsidR="00F83F5E" w:rsidRPr="00F83F5E" w:rsidRDefault="00366AC3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7768</w:t>
            </w:r>
            <w:r w:rsidR="00F83F5E"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,00</w:t>
            </w:r>
          </w:p>
        </w:tc>
      </w:tr>
      <w:tr w:rsidR="00F83F5E" w:rsidRPr="00F83F5E" w:rsidTr="00DC7E7D">
        <w:trPr>
          <w:trHeight w:val="345"/>
        </w:trPr>
        <w:tc>
          <w:tcPr>
            <w:tcW w:w="993" w:type="dxa"/>
            <w:vMerge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3693" w:type="dxa"/>
            <w:vMerge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  2. daļa</w:t>
            </w:r>
          </w:p>
        </w:tc>
        <w:tc>
          <w:tcPr>
            <w:tcW w:w="1403" w:type="dxa"/>
            <w:vAlign w:val="center"/>
          </w:tcPr>
          <w:p w:rsidR="00F83F5E" w:rsidRPr="00F83F5E" w:rsidRDefault="00366AC3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5395</w:t>
            </w:r>
            <w:r w:rsidR="00F83F5E"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,00</w:t>
            </w:r>
          </w:p>
        </w:tc>
      </w:tr>
      <w:tr w:rsidR="00F83F5E" w:rsidRPr="00F83F5E" w:rsidTr="00DC7E7D">
        <w:trPr>
          <w:trHeight w:val="548"/>
        </w:trPr>
        <w:tc>
          <w:tcPr>
            <w:tcW w:w="993" w:type="dxa"/>
            <w:vMerge w:val="restart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2.</w:t>
            </w:r>
          </w:p>
        </w:tc>
        <w:tc>
          <w:tcPr>
            <w:tcW w:w="3693" w:type="dxa"/>
            <w:vMerge w:val="restart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SIA “RS Būvnieks”,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  </w:t>
            </w:r>
            <w:r>
              <w:t xml:space="preserve">              </w:t>
            </w: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r w:rsidR="00DC7E7D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  </w:t>
            </w:r>
            <w:proofErr w:type="spellStart"/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 43603030500, 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      </w:t>
            </w:r>
            <w:r w:rsidR="00DC7E7D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</w:t>
            </w:r>
            <w:r w:rsidR="00DC7E7D">
              <w:t xml:space="preserve">   </w:t>
            </w: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Zirgu iela 12-65, Jelgava, </w:t>
            </w:r>
            <w:r>
              <w:t xml:space="preserve">     </w:t>
            </w:r>
            <w:r w:rsidR="00DC7E7D">
              <w:t xml:space="preserve">     </w:t>
            </w: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LV-3001</w:t>
            </w:r>
          </w:p>
        </w:tc>
        <w:tc>
          <w:tcPr>
            <w:tcW w:w="1489" w:type="dxa"/>
            <w:vMerge w:val="restart"/>
            <w:vAlign w:val="center"/>
          </w:tcPr>
          <w:p w:rsidR="00F83F5E" w:rsidRPr="00F83F5E" w:rsidRDefault="00366AC3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</w:t>
            </w:r>
            <w:r w:rsidR="00F83F5E"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2.01.2018.,</w:t>
            </w:r>
          </w:p>
          <w:p w:rsidR="00F83F5E" w:rsidRPr="00F83F5E" w:rsidRDefault="00366AC3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plkst. 08:41</w:t>
            </w:r>
          </w:p>
        </w:tc>
        <w:tc>
          <w:tcPr>
            <w:tcW w:w="1488" w:type="dxa"/>
            <w:vAlign w:val="center"/>
          </w:tcPr>
          <w:p w:rsidR="00F83F5E" w:rsidRPr="00F83F5E" w:rsidRDefault="00F83F5E" w:rsidP="00F83F5E">
            <w:pPr>
              <w:pStyle w:val="ListParagraph"/>
              <w:numPr>
                <w:ilvl w:val="0"/>
                <w:numId w:val="8"/>
              </w:numPr>
              <w:ind w:left="535" w:hanging="283"/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daļa</w:t>
            </w:r>
          </w:p>
        </w:tc>
        <w:tc>
          <w:tcPr>
            <w:tcW w:w="1403" w:type="dxa"/>
            <w:vAlign w:val="center"/>
          </w:tcPr>
          <w:p w:rsidR="00F83F5E" w:rsidRPr="00F83F5E" w:rsidRDefault="00366AC3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7038,22</w:t>
            </w:r>
          </w:p>
        </w:tc>
      </w:tr>
      <w:tr w:rsidR="00F83F5E" w:rsidRPr="00F83F5E" w:rsidTr="00DC7E7D">
        <w:trPr>
          <w:trHeight w:val="315"/>
        </w:trPr>
        <w:tc>
          <w:tcPr>
            <w:tcW w:w="993" w:type="dxa"/>
            <w:vMerge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3693" w:type="dxa"/>
            <w:vMerge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83F5E" w:rsidRPr="00F83F5E" w:rsidRDefault="00F83F5E" w:rsidP="00F83F5E">
            <w:pPr>
              <w:pStyle w:val="ListParagraph"/>
              <w:numPr>
                <w:ilvl w:val="0"/>
                <w:numId w:val="8"/>
              </w:numPr>
              <w:ind w:left="535" w:hanging="283"/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daļa</w:t>
            </w:r>
          </w:p>
        </w:tc>
        <w:tc>
          <w:tcPr>
            <w:tcW w:w="1403" w:type="dxa"/>
            <w:vAlign w:val="center"/>
          </w:tcPr>
          <w:p w:rsidR="00F83F5E" w:rsidRPr="00F83F5E" w:rsidRDefault="00366AC3" w:rsidP="00A24A6F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4781,58</w:t>
            </w:r>
          </w:p>
        </w:tc>
      </w:tr>
    </w:tbl>
    <w:p w:rsidR="00F83F5E" w:rsidRPr="00D42D9D" w:rsidRDefault="00F83F5E" w:rsidP="008E4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83F5E" w:rsidRPr="00366AC3" w:rsidRDefault="00F83F5E" w:rsidP="00366AC3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="004C6C40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4C6C40" w:rsidRPr="00921E1C">
        <w:rPr>
          <w:rFonts w:ascii="Times New Roman" w:eastAsia="Times New Roman" w:hAnsi="Times New Roman"/>
          <w:b/>
          <w:sz w:val="24"/>
          <w:szCs w:val="24"/>
        </w:rPr>
        <w:t>Līguma slēgšanas tiesības piešķirtas:</w:t>
      </w:r>
      <w:r w:rsidR="004C6C40" w:rsidRPr="00CC2590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051"/>
        <w:gridCol w:w="4849"/>
        <w:gridCol w:w="1413"/>
        <w:gridCol w:w="1759"/>
      </w:tblGrid>
      <w:tr w:rsidR="00F83F5E" w:rsidRPr="00F83F5E" w:rsidTr="00C34EA2">
        <w:tc>
          <w:tcPr>
            <w:tcW w:w="1051" w:type="dxa"/>
            <w:vAlign w:val="center"/>
          </w:tcPr>
          <w:p w:rsidR="00F83F5E" w:rsidRPr="00F83F5E" w:rsidRDefault="00F83F5E" w:rsidP="00A24A6F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5E">
              <w:rPr>
                <w:rFonts w:ascii="Times New Roman" w:hAnsi="Times New Roman"/>
                <w:sz w:val="24"/>
                <w:szCs w:val="24"/>
              </w:rPr>
              <w:t>Nr. p. k.</w:t>
            </w:r>
          </w:p>
        </w:tc>
        <w:tc>
          <w:tcPr>
            <w:tcW w:w="4849" w:type="dxa"/>
            <w:vAlign w:val="center"/>
          </w:tcPr>
          <w:p w:rsidR="00F83F5E" w:rsidRPr="00F83F5E" w:rsidRDefault="00F83F5E" w:rsidP="00A24A6F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5E">
              <w:rPr>
                <w:rFonts w:ascii="Times New Roman" w:hAnsi="Times New Roman"/>
                <w:sz w:val="24"/>
                <w:szCs w:val="24"/>
              </w:rPr>
              <w:t>Pretendents (nosaukums, Reģ.nr., adrese)</w:t>
            </w:r>
          </w:p>
        </w:tc>
        <w:tc>
          <w:tcPr>
            <w:tcW w:w="1413" w:type="dxa"/>
            <w:vAlign w:val="center"/>
          </w:tcPr>
          <w:p w:rsidR="00F83F5E" w:rsidRPr="00F83F5E" w:rsidRDefault="00F83F5E" w:rsidP="00A24A6F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5E">
              <w:rPr>
                <w:rFonts w:ascii="Times New Roman" w:hAnsi="Times New Roman"/>
                <w:sz w:val="24"/>
                <w:szCs w:val="24"/>
              </w:rPr>
              <w:t>Iepirkuma daļa</w:t>
            </w:r>
          </w:p>
        </w:tc>
        <w:tc>
          <w:tcPr>
            <w:tcW w:w="1759" w:type="dxa"/>
            <w:vAlign w:val="center"/>
          </w:tcPr>
          <w:p w:rsidR="00F83F5E" w:rsidRPr="00F83F5E" w:rsidRDefault="00F83F5E" w:rsidP="00A24A6F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5E">
              <w:rPr>
                <w:rFonts w:ascii="Times New Roman" w:hAnsi="Times New Roman"/>
                <w:sz w:val="24"/>
                <w:szCs w:val="24"/>
              </w:rPr>
              <w:t>Kopējā summa EUR bez PVN</w:t>
            </w:r>
          </w:p>
        </w:tc>
      </w:tr>
      <w:tr w:rsidR="00F83F5E" w:rsidRPr="00F83F5E" w:rsidTr="00C34EA2">
        <w:trPr>
          <w:trHeight w:val="641"/>
        </w:trPr>
        <w:tc>
          <w:tcPr>
            <w:tcW w:w="1051" w:type="dxa"/>
            <w:vMerge w:val="restart"/>
            <w:vAlign w:val="center"/>
          </w:tcPr>
          <w:p w:rsidR="00F83F5E" w:rsidRPr="00F83F5E" w:rsidRDefault="00F83F5E" w:rsidP="00A24A6F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5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vMerge w:val="restart"/>
            <w:vAlign w:val="center"/>
          </w:tcPr>
          <w:p w:rsidR="00F83F5E" w:rsidRPr="00F83F5E" w:rsidRDefault="00F83F5E" w:rsidP="00A24A6F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“RS Būvnieks”, </w:t>
            </w:r>
            <w:proofErr w:type="spellStart"/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F83F5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 43603030500,        Zirgu iela 12-65, Jelgava, LV-3001 </w:t>
            </w:r>
            <w:r w:rsidRPr="00F83F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:rsidR="00F83F5E" w:rsidRPr="00F83F5E" w:rsidRDefault="00F83F5E" w:rsidP="00A24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F5E" w:rsidRPr="00F83F5E" w:rsidRDefault="00F83F5E" w:rsidP="00F83F5E">
            <w:pPr>
              <w:pStyle w:val="ListParagraph"/>
              <w:numPr>
                <w:ilvl w:val="0"/>
                <w:numId w:val="12"/>
              </w:num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5E">
              <w:rPr>
                <w:rFonts w:ascii="Times New Roman" w:hAnsi="Times New Roman"/>
                <w:sz w:val="24"/>
                <w:szCs w:val="24"/>
              </w:rPr>
              <w:t>daļa</w:t>
            </w:r>
          </w:p>
        </w:tc>
        <w:tc>
          <w:tcPr>
            <w:tcW w:w="1759" w:type="dxa"/>
            <w:vAlign w:val="center"/>
          </w:tcPr>
          <w:p w:rsidR="00F83F5E" w:rsidRPr="00F83F5E" w:rsidRDefault="00366AC3" w:rsidP="00A24A6F">
            <w:pPr>
              <w:pStyle w:val="ListParagraph"/>
              <w:tabs>
                <w:tab w:val="left" w:pos="709"/>
              </w:tabs>
              <w:ind w:left="1080" w:hanging="56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7038,22</w:t>
            </w:r>
          </w:p>
        </w:tc>
      </w:tr>
      <w:tr w:rsidR="00F83F5E" w:rsidRPr="00F83F5E" w:rsidTr="00C34EA2">
        <w:trPr>
          <w:trHeight w:val="549"/>
        </w:trPr>
        <w:tc>
          <w:tcPr>
            <w:tcW w:w="1051" w:type="dxa"/>
            <w:vMerge/>
            <w:vAlign w:val="center"/>
          </w:tcPr>
          <w:p w:rsidR="00F83F5E" w:rsidRPr="00F83F5E" w:rsidRDefault="00F83F5E" w:rsidP="00A24A6F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vMerge/>
            <w:vAlign w:val="center"/>
          </w:tcPr>
          <w:p w:rsidR="00F83F5E" w:rsidRPr="00F83F5E" w:rsidRDefault="00F83F5E" w:rsidP="00A24A6F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F83F5E" w:rsidRPr="00F83F5E" w:rsidRDefault="00F83F5E" w:rsidP="00F83F5E">
            <w:pPr>
              <w:pStyle w:val="ListParagraph"/>
              <w:numPr>
                <w:ilvl w:val="0"/>
                <w:numId w:val="12"/>
              </w:num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5E">
              <w:rPr>
                <w:rFonts w:ascii="Times New Roman" w:hAnsi="Times New Roman"/>
                <w:sz w:val="24"/>
                <w:szCs w:val="24"/>
              </w:rPr>
              <w:t>daļa</w:t>
            </w:r>
          </w:p>
        </w:tc>
        <w:tc>
          <w:tcPr>
            <w:tcW w:w="1759" w:type="dxa"/>
            <w:vAlign w:val="center"/>
          </w:tcPr>
          <w:p w:rsidR="00F83F5E" w:rsidRPr="00F83F5E" w:rsidRDefault="00366AC3" w:rsidP="00A24A6F">
            <w:pPr>
              <w:pStyle w:val="ListParagraph"/>
              <w:tabs>
                <w:tab w:val="left" w:pos="709"/>
              </w:tabs>
              <w:ind w:left="1080" w:hanging="6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4781,58</w:t>
            </w:r>
          </w:p>
        </w:tc>
      </w:tr>
    </w:tbl>
    <w:p w:rsidR="00AE1EAB" w:rsidRDefault="00AE1EAB" w:rsidP="007259A9">
      <w:pPr>
        <w:pStyle w:val="Default"/>
        <w:spacing w:line="20" w:lineRule="atLeast"/>
        <w:jc w:val="both"/>
      </w:pPr>
    </w:p>
    <w:p w:rsidR="00366AC3" w:rsidRPr="00366AC3" w:rsidRDefault="00F83F5E" w:rsidP="00366AC3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DC7E7D">
        <w:rPr>
          <w:rFonts w:ascii="Times New Roman" w:hAnsi="Times New Roman"/>
          <w:b/>
          <w:sz w:val="24"/>
          <w:szCs w:val="24"/>
        </w:rPr>
        <w:t>6</w:t>
      </w:r>
      <w:r w:rsidR="00366AC3">
        <w:rPr>
          <w:rFonts w:ascii="Times New Roman" w:hAnsi="Times New Roman"/>
          <w:b/>
          <w:sz w:val="24"/>
          <w:szCs w:val="24"/>
        </w:rPr>
        <w:t>. Iep</w:t>
      </w:r>
      <w:r w:rsidR="004C6C40" w:rsidRPr="00DC7E7D">
        <w:rPr>
          <w:rFonts w:ascii="Times New Roman" w:hAnsi="Times New Roman"/>
          <w:b/>
          <w:sz w:val="24"/>
          <w:szCs w:val="24"/>
        </w:rPr>
        <w:t>irkuma līguma termiņš:</w:t>
      </w:r>
      <w:r w:rsidRPr="00F83F5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līdz paredzēto būvdarbu pilnīgai izpildei (abpusēji parakstīts Darbu nodošanas un pieņemšanas akts), kas ir līdz </w:t>
      </w:r>
      <w:r w:rsidR="00366AC3">
        <w:rPr>
          <w:rFonts w:ascii="Times New Roman" w:hAnsi="Times New Roman"/>
          <w:b/>
          <w:sz w:val="24"/>
          <w:szCs w:val="24"/>
        </w:rPr>
        <w:t>2018. gada 10. oktobrim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 būvdarbu </w:t>
      </w:r>
      <w:r w:rsidRPr="00366AC3">
        <w:rPr>
          <w:rFonts w:ascii="Times New Roman" w:hAnsi="Times New Roman"/>
          <w:sz w:val="24"/>
          <w:szCs w:val="24"/>
        </w:rPr>
        <w:t>garantijas laiku saskaņā ar Tehnisko specifikāciju un Iepirkuma līgum</w:t>
      </w:r>
      <w:r w:rsidR="00DC7E7D" w:rsidRPr="00366AC3">
        <w:rPr>
          <w:rFonts w:ascii="Times New Roman" w:hAnsi="Times New Roman"/>
          <w:sz w:val="24"/>
          <w:szCs w:val="24"/>
        </w:rPr>
        <w:t>u.</w:t>
      </w:r>
    </w:p>
    <w:p w:rsidR="00D31298" w:rsidRPr="00366AC3" w:rsidRDefault="00DC7E7D" w:rsidP="00366AC3">
      <w:pPr>
        <w:spacing w:after="0" w:line="2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366AC3">
        <w:rPr>
          <w:rFonts w:ascii="Times New Roman" w:hAnsi="Times New Roman"/>
          <w:b/>
          <w:bCs/>
          <w:sz w:val="24"/>
          <w:szCs w:val="24"/>
        </w:rPr>
        <w:t>7</w:t>
      </w:r>
      <w:r w:rsidR="008376B4" w:rsidRPr="00366AC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21E1C" w:rsidRPr="00366AC3">
        <w:rPr>
          <w:rFonts w:ascii="Times New Roman" w:hAnsi="Times New Roman"/>
          <w:b/>
          <w:bCs/>
          <w:sz w:val="24"/>
          <w:szCs w:val="24"/>
        </w:rPr>
        <w:t>Piedāvājumi, kur</w:t>
      </w:r>
      <w:r w:rsidR="007259A9" w:rsidRPr="00366AC3">
        <w:rPr>
          <w:rFonts w:ascii="Times New Roman" w:hAnsi="Times New Roman"/>
          <w:b/>
          <w:bCs/>
          <w:sz w:val="24"/>
          <w:szCs w:val="24"/>
        </w:rPr>
        <w:t>os</w:t>
      </w:r>
      <w:r w:rsidR="00D31298" w:rsidRPr="00366AC3">
        <w:rPr>
          <w:rFonts w:ascii="Times New Roman" w:hAnsi="Times New Roman"/>
          <w:b/>
          <w:bCs/>
          <w:sz w:val="24"/>
          <w:szCs w:val="24"/>
        </w:rPr>
        <w:t xml:space="preserve"> vei</w:t>
      </w:r>
      <w:r w:rsidR="004C6C40" w:rsidRPr="00366AC3">
        <w:rPr>
          <w:rFonts w:ascii="Times New Roman" w:hAnsi="Times New Roman"/>
          <w:b/>
          <w:bCs/>
          <w:sz w:val="24"/>
          <w:szCs w:val="24"/>
        </w:rPr>
        <w:t>kti aritmētisko kļūdu labojumi:</w:t>
      </w:r>
      <w:r w:rsidR="005B2470" w:rsidRPr="00366AC3">
        <w:rPr>
          <w:rFonts w:ascii="Times New Roman" w:hAnsi="Times New Roman"/>
          <w:b/>
          <w:bCs/>
          <w:sz w:val="24"/>
          <w:szCs w:val="24"/>
        </w:rPr>
        <w:t xml:space="preserve"> -----</w:t>
      </w:r>
    </w:p>
    <w:p w:rsidR="00D31298" w:rsidRPr="00E2455B" w:rsidRDefault="00DC7E7D" w:rsidP="00366AC3">
      <w:pPr>
        <w:pStyle w:val="Default"/>
        <w:spacing w:line="20" w:lineRule="atLeast"/>
        <w:jc w:val="both"/>
        <w:rPr>
          <w:b/>
        </w:rPr>
      </w:pPr>
      <w:r>
        <w:rPr>
          <w:b/>
          <w:bCs/>
        </w:rPr>
        <w:t>8</w:t>
      </w:r>
      <w:r w:rsidR="008376B4">
        <w:rPr>
          <w:b/>
          <w:bCs/>
        </w:rPr>
        <w:t xml:space="preserve">. </w:t>
      </w:r>
      <w:r w:rsidR="00D31298" w:rsidRPr="00E2455B">
        <w:rPr>
          <w:b/>
          <w:bCs/>
        </w:rPr>
        <w:t>Noraidītie</w:t>
      </w:r>
      <w:r w:rsidR="00CD55BA">
        <w:rPr>
          <w:b/>
          <w:bCs/>
        </w:rPr>
        <w:t xml:space="preserve"> pretendenti un to noraidīšanas iemesli:</w:t>
      </w:r>
      <w:r w:rsidR="00D63889">
        <w:rPr>
          <w:bCs/>
        </w:rPr>
        <w:t xml:space="preserve"> </w:t>
      </w:r>
      <w:r w:rsidR="00081F6E">
        <w:rPr>
          <w:bCs/>
        </w:rPr>
        <w:t>SIA “</w:t>
      </w:r>
      <w:proofErr w:type="spellStart"/>
      <w:r>
        <w:rPr>
          <w:bCs/>
        </w:rPr>
        <w:t>BaltLine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Globe</w:t>
      </w:r>
      <w:proofErr w:type="spellEnd"/>
      <w:r w:rsidR="007259A9">
        <w:rPr>
          <w:bCs/>
        </w:rPr>
        <w:t xml:space="preserve">”, </w:t>
      </w:r>
      <w:proofErr w:type="spellStart"/>
      <w:r w:rsidR="007259A9">
        <w:rPr>
          <w:bCs/>
        </w:rPr>
        <w:t>reģ</w:t>
      </w:r>
      <w:proofErr w:type="spellEnd"/>
      <w:r w:rsidR="007259A9">
        <w:rPr>
          <w:bCs/>
        </w:rPr>
        <w:t xml:space="preserve">. Nr. </w:t>
      </w:r>
      <w:r>
        <w:rPr>
          <w:bCs/>
        </w:rPr>
        <w:t>40003780856</w:t>
      </w:r>
      <w:r w:rsidR="00366AC3">
        <w:rPr>
          <w:bCs/>
        </w:rPr>
        <w:t xml:space="preserve"> </w:t>
      </w:r>
      <w:r w:rsidR="007259A9">
        <w:rPr>
          <w:bCs/>
        </w:rPr>
        <w:t>piedāvājum</w:t>
      </w:r>
      <w:r w:rsidR="00366AC3">
        <w:rPr>
          <w:bCs/>
        </w:rPr>
        <w:t>s</w:t>
      </w:r>
      <w:r w:rsidR="007259A9">
        <w:rPr>
          <w:bCs/>
        </w:rPr>
        <w:t xml:space="preserve"> atbilda visām iepirkuma nolikuma prasībām, bet nebija saimnieciski visizdevīgākais piedāvājums ņemot vērā cenu</w:t>
      </w:r>
      <w:r w:rsidR="00AA0FED">
        <w:rPr>
          <w:bCs/>
        </w:rPr>
        <w:t>.</w:t>
      </w:r>
    </w:p>
    <w:p w:rsidR="00024B3C" w:rsidRPr="00D63889" w:rsidRDefault="00DC7E7D" w:rsidP="007259A9">
      <w:pPr>
        <w:pStyle w:val="ListParagraph"/>
        <w:spacing w:after="0" w:line="20" w:lineRule="atLeast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8376B4">
        <w:rPr>
          <w:rFonts w:ascii="Times New Roman" w:hAnsi="Times New Roman"/>
          <w:b/>
          <w:sz w:val="24"/>
          <w:szCs w:val="24"/>
        </w:rPr>
        <w:t xml:space="preserve">.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Lēmuma pieņemšanas datums: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66AC3">
        <w:rPr>
          <w:rFonts w:ascii="Times New Roman" w:eastAsia="Times New Roman" w:hAnsi="Times New Roman"/>
          <w:sz w:val="24"/>
          <w:szCs w:val="24"/>
        </w:rPr>
        <w:t>16.03</w:t>
      </w:r>
      <w:r w:rsidR="00D63889">
        <w:rPr>
          <w:rFonts w:ascii="Times New Roman" w:eastAsia="Times New Roman" w:hAnsi="Times New Roman"/>
          <w:sz w:val="24"/>
          <w:szCs w:val="24"/>
        </w:rPr>
        <w:t>.2018.</w:t>
      </w:r>
    </w:p>
    <w:p w:rsidR="008B72FC" w:rsidRPr="008B72FC" w:rsidRDefault="00DC7E7D" w:rsidP="007259A9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10</w:t>
      </w:r>
      <w:r w:rsidR="00D31298"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  <w:r w:rsidR="008376B4">
        <w:rPr>
          <w:rFonts w:ascii="Times New Roman" w:hAnsi="Times New Roman"/>
          <w:sz w:val="24"/>
          <w:szCs w:val="24"/>
          <w:lang w:val="sv-SE"/>
        </w:rPr>
        <w:t xml:space="preserve">  </w:t>
      </w:r>
      <w:r w:rsidR="00DA3B7E" w:rsidRPr="008B72FC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8B72FC" w:rsidRPr="008B72FC">
        <w:rPr>
          <w:rFonts w:ascii="Times New Roman" w:hAnsi="Times New Roman"/>
          <w:sz w:val="24"/>
          <w:szCs w:val="24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kārtībā.</w:t>
      </w:r>
    </w:p>
    <w:p w:rsidR="007259A9" w:rsidRDefault="007259A9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31298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priekšsēdētājs</w:t>
      </w:r>
      <w:r w:rsidR="00D31298">
        <w:rPr>
          <w:rFonts w:ascii="Times New Roman" w:eastAsia="Times New Roman" w:hAnsi="Times New Roman"/>
          <w:sz w:val="24"/>
          <w:szCs w:val="24"/>
        </w:rPr>
        <w:t>:</w:t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31F07">
        <w:rPr>
          <w:rFonts w:ascii="Times New Roman" w:eastAsia="Times New Roman" w:hAnsi="Times New Roman"/>
          <w:sz w:val="24"/>
          <w:szCs w:val="24"/>
        </w:rPr>
        <w:tab/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56497B">
        <w:rPr>
          <w:rFonts w:ascii="Times New Roman" w:eastAsia="Times New Roman" w:hAnsi="Times New Roman"/>
          <w:sz w:val="24"/>
          <w:szCs w:val="24"/>
        </w:rPr>
        <w:t>Egī</w:t>
      </w:r>
      <w:r w:rsidR="00AA0FED">
        <w:rPr>
          <w:rFonts w:ascii="Times New Roman" w:eastAsia="Times New Roman" w:hAnsi="Times New Roman"/>
          <w:sz w:val="24"/>
          <w:szCs w:val="24"/>
        </w:rPr>
        <w:t>ls Dude</w:t>
      </w:r>
    </w:p>
    <w:p w:rsidR="00031F07" w:rsidRDefault="00031F07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66AC3" w:rsidRDefault="00366AC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921E1C" w:rsidRDefault="00921E1C" w:rsidP="001F48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lastRenderedPageBreak/>
        <w:t xml:space="preserve">Komisijas priekšsēdētāja </w:t>
      </w:r>
    </w:p>
    <w:p w:rsidR="00D31298" w:rsidRPr="00AB60FB" w:rsidRDefault="00921E1C" w:rsidP="001F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vietniece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/</w:t>
      </w:r>
      <w:r>
        <w:rPr>
          <w:rFonts w:ascii="Times New Roman" w:eastAsia="Times New Roman" w:hAnsi="Times New Roman"/>
          <w:sz w:val="20"/>
          <w:szCs w:val="20"/>
        </w:rPr>
        <w:t>personiskais paraksts/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 xml:space="preserve">Dace </w:t>
      </w:r>
      <w:proofErr w:type="spellStart"/>
      <w:r w:rsidRPr="00921E1C">
        <w:rPr>
          <w:rFonts w:ascii="Times New Roman" w:eastAsia="Times New Roman" w:hAnsi="Times New Roman"/>
          <w:sz w:val="24"/>
          <w:szCs w:val="24"/>
        </w:rPr>
        <w:t>Rudēvica</w:t>
      </w:r>
      <w:proofErr w:type="spellEnd"/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</w:p>
    <w:p w:rsidR="001F48BF" w:rsidRPr="00251C5D" w:rsidRDefault="0056497B" w:rsidP="0056497B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locekļi: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A0FED">
        <w:rPr>
          <w:rFonts w:ascii="Times New Roman" w:hAnsi="Times New Roman"/>
          <w:sz w:val="24"/>
          <w:szCs w:val="24"/>
        </w:rPr>
        <w:tab/>
        <w:t>Santa Āboliņa</w:t>
      </w:r>
      <w:r w:rsidR="001F48BF" w:rsidRPr="00251C5D">
        <w:rPr>
          <w:rFonts w:ascii="Times New Roman" w:hAnsi="Times New Roman"/>
          <w:sz w:val="24"/>
          <w:szCs w:val="24"/>
        </w:rPr>
        <w:t xml:space="preserve"> </w:t>
      </w:r>
    </w:p>
    <w:p w:rsidR="001F48BF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Default="00AB60FB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3B7E">
        <w:rPr>
          <w:rFonts w:ascii="Times New Roman" w:hAnsi="Times New Roman"/>
          <w:sz w:val="24"/>
          <w:szCs w:val="24"/>
        </w:rPr>
        <w:t>Valda Stova</w:t>
      </w:r>
    </w:p>
    <w:p w:rsidR="002F68F0" w:rsidRDefault="002F68F0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F68F0" w:rsidRDefault="002F68F0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3C12">
        <w:rPr>
          <w:rFonts w:ascii="Times New Roman" w:hAnsi="Times New Roman"/>
          <w:sz w:val="20"/>
          <w:szCs w:val="20"/>
        </w:rPr>
        <w:t>/personiskais paraksts/</w:t>
      </w:r>
      <w:r>
        <w:rPr>
          <w:rFonts w:ascii="Times New Roman" w:hAnsi="Times New Roman"/>
          <w:sz w:val="24"/>
          <w:szCs w:val="24"/>
        </w:rPr>
        <w:tab/>
      </w:r>
      <w:r w:rsidR="00113C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/>
          <w:sz w:val="24"/>
          <w:szCs w:val="24"/>
        </w:rPr>
        <w:t>Šimkēviča</w:t>
      </w:r>
      <w:proofErr w:type="spellEnd"/>
    </w:p>
    <w:p w:rsidR="00A033AA" w:rsidRDefault="00A033A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033AA" w:rsidRPr="00FA45CF" w:rsidRDefault="00A033A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/</w:t>
      </w:r>
      <w:r w:rsidR="00FA45CF">
        <w:rPr>
          <w:rFonts w:ascii="Times New Roman" w:hAnsi="Times New Roman"/>
          <w:sz w:val="20"/>
          <w:szCs w:val="20"/>
        </w:rPr>
        <w:t>personiskais paraksts/</w:t>
      </w:r>
      <w:r w:rsidR="00FA45CF">
        <w:rPr>
          <w:rFonts w:ascii="Times New Roman" w:hAnsi="Times New Roman"/>
          <w:sz w:val="20"/>
          <w:szCs w:val="20"/>
        </w:rPr>
        <w:tab/>
      </w:r>
      <w:r w:rsidR="00FA45CF">
        <w:rPr>
          <w:rFonts w:ascii="Times New Roman" w:hAnsi="Times New Roman"/>
          <w:sz w:val="20"/>
          <w:szCs w:val="20"/>
        </w:rPr>
        <w:tab/>
      </w:r>
      <w:r w:rsidR="007100F3">
        <w:rPr>
          <w:rFonts w:ascii="Times New Roman" w:hAnsi="Times New Roman"/>
          <w:sz w:val="24"/>
          <w:szCs w:val="24"/>
        </w:rPr>
        <w:t>Alfreds Ķieģelis</w:t>
      </w:r>
    </w:p>
    <w:p w:rsidR="00064F9F" w:rsidRPr="00064F9F" w:rsidRDefault="00064F9F" w:rsidP="0056497B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D55BA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51D7C" w:rsidRPr="00AA0FED" w:rsidRDefault="00AB60FB" w:rsidP="00AA0FE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5BA">
        <w:rPr>
          <w:rFonts w:ascii="Times New Roman" w:hAnsi="Times New Roman"/>
          <w:sz w:val="24"/>
          <w:szCs w:val="24"/>
        </w:rPr>
        <w:t>Valda Stova</w:t>
      </w:r>
    </w:p>
    <w:sectPr w:rsidR="00251D7C" w:rsidRPr="00AA0FED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3E4" w:rsidRDefault="005253E4">
      <w:pPr>
        <w:spacing w:after="0" w:line="240" w:lineRule="auto"/>
      </w:pPr>
      <w:r>
        <w:separator/>
      </w:r>
    </w:p>
  </w:endnote>
  <w:endnote w:type="continuationSeparator" w:id="0">
    <w:p w:rsidR="005253E4" w:rsidRDefault="0052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5253E4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C34EA2">
      <w:rPr>
        <w:noProof/>
      </w:rPr>
      <w:t>1</w:t>
    </w:r>
    <w:r>
      <w:rPr>
        <w:noProof/>
      </w:rPr>
      <w:fldChar w:fldCharType="end"/>
    </w:r>
  </w:p>
  <w:p w:rsidR="001C1BAA" w:rsidRDefault="00525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3E4" w:rsidRDefault="005253E4">
      <w:pPr>
        <w:spacing w:after="0" w:line="240" w:lineRule="auto"/>
      </w:pPr>
      <w:r>
        <w:separator/>
      </w:r>
    </w:p>
  </w:footnote>
  <w:footnote w:type="continuationSeparator" w:id="0">
    <w:p w:rsidR="005253E4" w:rsidRDefault="00525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34BFA"/>
    <w:multiLevelType w:val="hybridMultilevel"/>
    <w:tmpl w:val="4C744F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4984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D0C1F"/>
    <w:multiLevelType w:val="hybridMultilevel"/>
    <w:tmpl w:val="A25E8C6C"/>
    <w:lvl w:ilvl="0" w:tplc="042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53F80"/>
    <w:multiLevelType w:val="hybridMultilevel"/>
    <w:tmpl w:val="BB820D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7E7511B"/>
    <w:multiLevelType w:val="hybridMultilevel"/>
    <w:tmpl w:val="7D3E31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357462"/>
    <w:multiLevelType w:val="multilevel"/>
    <w:tmpl w:val="63483642"/>
    <w:lvl w:ilvl="0">
      <w:start w:val="1"/>
      <w:numFmt w:val="decimal"/>
      <w:pStyle w:val="Stil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tils2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0"/>
        <w:szCs w:val="20"/>
      </w:rPr>
    </w:lvl>
    <w:lvl w:ilvl="2">
      <w:start w:val="1"/>
      <w:numFmt w:val="decimal"/>
      <w:pStyle w:val="Stils3"/>
      <w:lvlText w:val="%1.%2.%3."/>
      <w:lvlJc w:val="left"/>
      <w:pPr>
        <w:tabs>
          <w:tab w:val="num" w:pos="1985"/>
        </w:tabs>
        <w:ind w:left="1985" w:hanging="567"/>
      </w:pPr>
      <w:rPr>
        <w:rFonts w:hint="default"/>
        <w:sz w:val="20"/>
        <w:szCs w:val="20"/>
        <w:u w:val="none"/>
      </w:rPr>
    </w:lvl>
    <w:lvl w:ilvl="3">
      <w:start w:val="1"/>
      <w:numFmt w:val="decimal"/>
      <w:pStyle w:val="Stils4"/>
      <w:lvlText w:val="%1.%2.%3.%4."/>
      <w:lvlJc w:val="left"/>
      <w:pPr>
        <w:tabs>
          <w:tab w:val="num" w:pos="2438"/>
        </w:tabs>
        <w:ind w:left="2438" w:hanging="73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A37544A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825C6"/>
    <w:multiLevelType w:val="hybridMultilevel"/>
    <w:tmpl w:val="516C19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D3BD4"/>
    <w:multiLevelType w:val="hybridMultilevel"/>
    <w:tmpl w:val="29E45B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12"/>
  </w:num>
  <w:num w:numId="10">
    <w:abstractNumId w:val="5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98"/>
    <w:rsid w:val="000104AB"/>
    <w:rsid w:val="00024B3C"/>
    <w:rsid w:val="00031F07"/>
    <w:rsid w:val="00044D96"/>
    <w:rsid w:val="000457D1"/>
    <w:rsid w:val="00064F9F"/>
    <w:rsid w:val="00081470"/>
    <w:rsid w:val="00081F6E"/>
    <w:rsid w:val="00113C12"/>
    <w:rsid w:val="00114D6F"/>
    <w:rsid w:val="001B015C"/>
    <w:rsid w:val="001F48BF"/>
    <w:rsid w:val="00212130"/>
    <w:rsid w:val="00251D7C"/>
    <w:rsid w:val="00263F3E"/>
    <w:rsid w:val="002C6EDE"/>
    <w:rsid w:val="002D4BB5"/>
    <w:rsid w:val="002F68F0"/>
    <w:rsid w:val="003076E4"/>
    <w:rsid w:val="00366AC3"/>
    <w:rsid w:val="004109D7"/>
    <w:rsid w:val="00451194"/>
    <w:rsid w:val="00471802"/>
    <w:rsid w:val="004732FF"/>
    <w:rsid w:val="004A3B5A"/>
    <w:rsid w:val="004C2317"/>
    <w:rsid w:val="004C6C40"/>
    <w:rsid w:val="004D0652"/>
    <w:rsid w:val="005253E4"/>
    <w:rsid w:val="0056497B"/>
    <w:rsid w:val="005A599E"/>
    <w:rsid w:val="005B2470"/>
    <w:rsid w:val="00611BB7"/>
    <w:rsid w:val="0064095F"/>
    <w:rsid w:val="007100F3"/>
    <w:rsid w:val="007259A9"/>
    <w:rsid w:val="007344C4"/>
    <w:rsid w:val="00740E6D"/>
    <w:rsid w:val="007C012D"/>
    <w:rsid w:val="007E43FA"/>
    <w:rsid w:val="008003A2"/>
    <w:rsid w:val="00800FA8"/>
    <w:rsid w:val="00824B6C"/>
    <w:rsid w:val="008376B4"/>
    <w:rsid w:val="0085655A"/>
    <w:rsid w:val="008B72FC"/>
    <w:rsid w:val="008E44D9"/>
    <w:rsid w:val="00921E1C"/>
    <w:rsid w:val="00940017"/>
    <w:rsid w:val="0095197E"/>
    <w:rsid w:val="00962D1B"/>
    <w:rsid w:val="009928D5"/>
    <w:rsid w:val="009D5BEA"/>
    <w:rsid w:val="00A033AA"/>
    <w:rsid w:val="00A365F6"/>
    <w:rsid w:val="00AA0FED"/>
    <w:rsid w:val="00AB60FB"/>
    <w:rsid w:val="00AE1EAB"/>
    <w:rsid w:val="00B86FDF"/>
    <w:rsid w:val="00BA350D"/>
    <w:rsid w:val="00C34EA2"/>
    <w:rsid w:val="00C55318"/>
    <w:rsid w:val="00CC2590"/>
    <w:rsid w:val="00CD3B73"/>
    <w:rsid w:val="00CD55BA"/>
    <w:rsid w:val="00D04B2D"/>
    <w:rsid w:val="00D31298"/>
    <w:rsid w:val="00D36453"/>
    <w:rsid w:val="00D63889"/>
    <w:rsid w:val="00D6702D"/>
    <w:rsid w:val="00DA3B7E"/>
    <w:rsid w:val="00DA4EF2"/>
    <w:rsid w:val="00DC7E7D"/>
    <w:rsid w:val="00DF0228"/>
    <w:rsid w:val="00E32F87"/>
    <w:rsid w:val="00E400B0"/>
    <w:rsid w:val="00E51345"/>
    <w:rsid w:val="00EF57AC"/>
    <w:rsid w:val="00F33C0C"/>
    <w:rsid w:val="00F73791"/>
    <w:rsid w:val="00F83F5E"/>
    <w:rsid w:val="00FA45CF"/>
    <w:rsid w:val="00FC672A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317B"/>
  <w15:docId w15:val="{992F4D3E-98CA-446B-9F0C-EE1F45D7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aliases w:val="Normal bullet 2,Bullet list,Syle 1"/>
    <w:basedOn w:val="Normal"/>
    <w:link w:val="ListParagraphChar"/>
    <w:uiPriority w:val="99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aliases w:val="Normal bullet 2 Char,Bullet list Char,Syle 1 Char"/>
    <w:link w:val="ListParagraph"/>
    <w:uiPriority w:val="99"/>
    <w:locked/>
    <w:rsid w:val="00D04B2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C6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s1">
    <w:name w:val="Stils1"/>
    <w:basedOn w:val="Normal"/>
    <w:rsid w:val="00FC672A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/>
      <w:b/>
      <w:i/>
      <w:color w:val="000000"/>
      <w:sz w:val="20"/>
      <w:szCs w:val="20"/>
      <w:lang w:eastAsia="lv-LV" w:bidi="lo-LA"/>
    </w:rPr>
  </w:style>
  <w:style w:type="paragraph" w:customStyle="1" w:styleId="Stils2">
    <w:name w:val="Stils2"/>
    <w:basedOn w:val="Normal"/>
    <w:rsid w:val="00FC672A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lv-LV" w:bidi="lo-LA"/>
    </w:rPr>
  </w:style>
  <w:style w:type="paragraph" w:customStyle="1" w:styleId="Stils3">
    <w:name w:val="Stils3"/>
    <w:basedOn w:val="Normal"/>
    <w:rsid w:val="00FC672A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customStyle="1" w:styleId="Stils4">
    <w:name w:val="Stils4"/>
    <w:basedOn w:val="Normal"/>
    <w:rsid w:val="00FC672A"/>
    <w:pPr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9C"/>
    <w:rPr>
      <w:rFonts w:ascii="Segoe UI" w:eastAsia="Calibri" w:hAnsi="Segoe UI" w:cs="Segoe UI"/>
      <w:sz w:val="18"/>
      <w:szCs w:val="18"/>
    </w:rPr>
  </w:style>
  <w:style w:type="paragraph" w:styleId="BlockText">
    <w:name w:val="Block Text"/>
    <w:basedOn w:val="Normal"/>
    <w:rsid w:val="00F83F5E"/>
    <w:pPr>
      <w:overflowPunct w:val="0"/>
      <w:autoSpaceDE w:val="0"/>
      <w:autoSpaceDN w:val="0"/>
      <w:adjustRightInd w:val="0"/>
      <w:spacing w:after="0" w:line="240" w:lineRule="auto"/>
      <w:ind w:left="-284" w:right="-380" w:firstLine="568"/>
      <w:jc w:val="both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1514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10</cp:revision>
  <cp:lastPrinted>2018-01-11T08:46:00Z</cp:lastPrinted>
  <dcterms:created xsi:type="dcterms:W3CDTF">2017-05-30T12:15:00Z</dcterms:created>
  <dcterms:modified xsi:type="dcterms:W3CDTF">2018-03-16T12:08:00Z</dcterms:modified>
</cp:coreProperties>
</file>